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BF2" w:rsidRPr="00B70F46" w:rsidRDefault="00472BF2" w:rsidP="00B236B7">
      <w:pPr>
        <w:jc w:val="center"/>
        <w:rPr>
          <w:rFonts w:ascii="Times New Roman" w:hAnsi="Times New Roman" w:cs="Times New Roman"/>
          <w:b/>
          <w:sz w:val="28"/>
          <w:szCs w:val="28"/>
          <w:lang w:val="bs-Latn-BA"/>
        </w:rPr>
      </w:pPr>
      <w:r w:rsidRPr="00B70F46">
        <w:rPr>
          <w:rFonts w:ascii="Times New Roman" w:hAnsi="Times New Roman" w:cs="Times New Roman"/>
          <w:b/>
          <w:sz w:val="28"/>
          <w:szCs w:val="28"/>
          <w:lang w:val="bs-Latn-BA"/>
        </w:rPr>
        <w:t>Doc.dr.</w:t>
      </w:r>
      <w:r w:rsidR="00B236B7" w:rsidRPr="00B70F46">
        <w:rPr>
          <w:rFonts w:ascii="Times New Roman" w:hAnsi="Times New Roman" w:cs="Times New Roman"/>
          <w:b/>
          <w:sz w:val="28"/>
          <w:szCs w:val="28"/>
          <w:lang w:val="bs-Latn-BA"/>
        </w:rPr>
        <w:t>sc. Sabahudin Hadžialić, prof.</w:t>
      </w:r>
    </w:p>
    <w:p w:rsidR="00B236B7" w:rsidRPr="000E1B88" w:rsidRDefault="00B236B7" w:rsidP="00B236B7">
      <w:pPr>
        <w:jc w:val="center"/>
        <w:rPr>
          <w:rFonts w:ascii="Times New Roman" w:hAnsi="Times New Roman" w:cs="Times New Roman"/>
          <w:b/>
          <w:sz w:val="24"/>
          <w:szCs w:val="24"/>
          <w:lang w:val="bs-Latn-BA"/>
        </w:rPr>
      </w:pPr>
    </w:p>
    <w:p w:rsidR="00B236B7" w:rsidRPr="000E1B88" w:rsidRDefault="00472BF2" w:rsidP="00B236B7">
      <w:pPr>
        <w:jc w:val="center"/>
        <w:rPr>
          <w:rFonts w:ascii="Times New Roman" w:hAnsi="Times New Roman" w:cs="Times New Roman"/>
          <w:b/>
          <w:sz w:val="24"/>
          <w:szCs w:val="24"/>
          <w:lang w:val="bs-Latn-BA"/>
        </w:rPr>
      </w:pPr>
      <w:r w:rsidRPr="000E1B88">
        <w:rPr>
          <w:rFonts w:ascii="Times New Roman" w:hAnsi="Times New Roman" w:cs="Times New Roman"/>
          <w:b/>
          <w:sz w:val="24"/>
          <w:szCs w:val="24"/>
          <w:lang w:val="bs-Latn-BA"/>
        </w:rPr>
        <w:t xml:space="preserve">Tekst za </w:t>
      </w:r>
      <w:r w:rsidR="00B70F46">
        <w:rPr>
          <w:rFonts w:ascii="Times New Roman" w:hAnsi="Times New Roman" w:cs="Times New Roman"/>
          <w:b/>
          <w:sz w:val="24"/>
          <w:szCs w:val="24"/>
          <w:lang w:val="bs-Latn-BA"/>
        </w:rPr>
        <w:t>pročitati na promociji</w:t>
      </w:r>
      <w:r w:rsidRPr="000E1B88">
        <w:rPr>
          <w:rFonts w:ascii="Times New Roman" w:hAnsi="Times New Roman" w:cs="Times New Roman"/>
          <w:b/>
          <w:sz w:val="24"/>
          <w:szCs w:val="24"/>
          <w:lang w:val="bs-Latn-BA"/>
        </w:rPr>
        <w:t xml:space="preserve"> knjige</w:t>
      </w:r>
      <w:r w:rsidR="00B70F46">
        <w:rPr>
          <w:rFonts w:ascii="Times New Roman" w:hAnsi="Times New Roman" w:cs="Times New Roman"/>
          <w:b/>
          <w:sz w:val="24"/>
          <w:szCs w:val="24"/>
          <w:lang w:val="bs-Latn-BA"/>
        </w:rPr>
        <w:t xml:space="preserve"> na IUS-u, 22.2.2018.g.</w:t>
      </w:r>
    </w:p>
    <w:p w:rsidR="00472BF2" w:rsidRPr="00B70F46" w:rsidRDefault="00472BF2" w:rsidP="00B236B7">
      <w:pPr>
        <w:jc w:val="center"/>
        <w:rPr>
          <w:rFonts w:ascii="Times New Roman" w:hAnsi="Times New Roman" w:cs="Times New Roman"/>
          <w:b/>
          <w:sz w:val="28"/>
          <w:szCs w:val="28"/>
          <w:lang w:val="bs-Latn-BA"/>
        </w:rPr>
      </w:pPr>
      <w:r w:rsidRPr="00B70F46">
        <w:rPr>
          <w:rFonts w:ascii="Times New Roman" w:hAnsi="Times New Roman" w:cs="Times New Roman"/>
          <w:b/>
          <w:sz w:val="28"/>
          <w:szCs w:val="28"/>
          <w:lang w:val="bs-Latn-BA"/>
        </w:rPr>
        <w:t xml:space="preserve"> „Sjećanja na Kodžali – DJECA KOJA NISU ODRASLA“</w:t>
      </w:r>
    </w:p>
    <w:p w:rsidR="00472BF2" w:rsidRPr="007C0702" w:rsidRDefault="00472BF2">
      <w:pPr>
        <w:rPr>
          <w:rFonts w:ascii="Times New Roman" w:hAnsi="Times New Roman" w:cs="Times New Roman"/>
          <w:sz w:val="32"/>
          <w:szCs w:val="32"/>
          <w:lang w:val="bs-Latn-BA"/>
        </w:rPr>
      </w:pPr>
    </w:p>
    <w:p w:rsidR="00B236B7" w:rsidRPr="007C0702" w:rsidRDefault="00472BF2">
      <w:pPr>
        <w:rPr>
          <w:rFonts w:ascii="Times New Roman" w:hAnsi="Times New Roman" w:cs="Times New Roman"/>
          <w:sz w:val="32"/>
          <w:szCs w:val="32"/>
          <w:lang w:val="bs-Latn-BA"/>
        </w:rPr>
      </w:pPr>
      <w:r w:rsidRPr="007C0702">
        <w:rPr>
          <w:rFonts w:ascii="Times New Roman" w:hAnsi="Times New Roman" w:cs="Times New Roman"/>
          <w:sz w:val="32"/>
          <w:szCs w:val="32"/>
          <w:lang w:val="bs-Latn-BA"/>
        </w:rPr>
        <w:t xml:space="preserve">Sjećanje je vječnost. </w:t>
      </w:r>
    </w:p>
    <w:p w:rsidR="00F0456F" w:rsidRPr="007C0702" w:rsidRDefault="00472BF2" w:rsidP="00B236B7">
      <w:pPr>
        <w:jc w:val="both"/>
        <w:rPr>
          <w:rFonts w:ascii="Times New Roman" w:hAnsi="Times New Roman" w:cs="Times New Roman"/>
          <w:sz w:val="32"/>
          <w:szCs w:val="32"/>
          <w:lang w:val="bs-Latn-BA"/>
        </w:rPr>
      </w:pPr>
      <w:r w:rsidRPr="007C0702">
        <w:rPr>
          <w:rFonts w:ascii="Times New Roman" w:hAnsi="Times New Roman" w:cs="Times New Roman"/>
          <w:sz w:val="32"/>
          <w:szCs w:val="32"/>
          <w:lang w:val="bs-Latn-BA"/>
        </w:rPr>
        <w:t>Upravo zbog uobličavanja pretpostavki koje</w:t>
      </w:r>
      <w:r w:rsidR="00B236B7" w:rsidRPr="007C0702">
        <w:rPr>
          <w:rFonts w:ascii="Times New Roman" w:hAnsi="Times New Roman" w:cs="Times New Roman"/>
          <w:sz w:val="32"/>
          <w:szCs w:val="32"/>
          <w:lang w:val="bs-Latn-BA"/>
        </w:rPr>
        <w:t xml:space="preserve"> obilježavaju vječnost globalne patnje samo zbog činjenice da je drugi i drugačiji neprijatelj koji treba nestati, bez mogućnosti pronalaženja kompromisa, kako sam</w:t>
      </w:r>
      <w:r w:rsidR="000E1B88" w:rsidRPr="007C0702">
        <w:rPr>
          <w:rFonts w:ascii="Times New Roman" w:hAnsi="Times New Roman" w:cs="Times New Roman"/>
          <w:sz w:val="32"/>
          <w:szCs w:val="32"/>
          <w:lang w:val="bs-Latn-BA"/>
        </w:rPr>
        <w:t>, radi progresivnosti usmjer</w:t>
      </w:r>
      <w:r w:rsidR="00C46F74" w:rsidRPr="007C0702">
        <w:rPr>
          <w:rFonts w:ascii="Times New Roman" w:hAnsi="Times New Roman" w:cs="Times New Roman"/>
          <w:sz w:val="32"/>
          <w:szCs w:val="32"/>
          <w:lang w:val="bs-Latn-BA"/>
        </w:rPr>
        <w:t>e</w:t>
      </w:r>
      <w:r w:rsidR="000E1B88" w:rsidRPr="007C0702">
        <w:rPr>
          <w:rFonts w:ascii="Times New Roman" w:hAnsi="Times New Roman" w:cs="Times New Roman"/>
          <w:sz w:val="32"/>
          <w:szCs w:val="32"/>
          <w:lang w:val="bs-Latn-BA"/>
        </w:rPr>
        <w:t>nosti ka opstojnosti ljudskoga bitka</w:t>
      </w:r>
      <w:r w:rsidR="00C46F74" w:rsidRPr="007C0702">
        <w:rPr>
          <w:rFonts w:ascii="Times New Roman" w:hAnsi="Times New Roman" w:cs="Times New Roman"/>
          <w:sz w:val="32"/>
          <w:szCs w:val="32"/>
          <w:lang w:val="bs-Latn-BA"/>
        </w:rPr>
        <w:t>,</w:t>
      </w:r>
      <w:r w:rsidR="00B236B7" w:rsidRPr="007C0702">
        <w:rPr>
          <w:rFonts w:ascii="Times New Roman" w:hAnsi="Times New Roman" w:cs="Times New Roman"/>
          <w:sz w:val="32"/>
          <w:szCs w:val="32"/>
          <w:lang w:val="bs-Latn-BA"/>
        </w:rPr>
        <w:t xml:space="preserve"> i u mnoštvu prilika navodio </w:t>
      </w:r>
      <w:r w:rsidR="000E1B88" w:rsidRPr="007C0702">
        <w:rPr>
          <w:rFonts w:ascii="Times New Roman" w:hAnsi="Times New Roman" w:cs="Times New Roman"/>
          <w:sz w:val="32"/>
          <w:szCs w:val="32"/>
          <w:lang w:val="bs-Latn-BA"/>
        </w:rPr>
        <w:t xml:space="preserve">da nam je potrebno </w:t>
      </w:r>
      <w:r w:rsidR="00B236B7" w:rsidRPr="007C0702">
        <w:rPr>
          <w:rFonts w:ascii="Times New Roman" w:hAnsi="Times New Roman" w:cs="Times New Roman"/>
          <w:sz w:val="32"/>
          <w:szCs w:val="32"/>
          <w:lang w:val="bs-Latn-BA"/>
        </w:rPr>
        <w:t xml:space="preserve">„više komunikacije – manje konflikta“. </w:t>
      </w:r>
      <w:r w:rsidR="000E1B88" w:rsidRPr="007C0702">
        <w:rPr>
          <w:rFonts w:ascii="Times New Roman" w:hAnsi="Times New Roman" w:cs="Times New Roman"/>
          <w:sz w:val="32"/>
          <w:szCs w:val="32"/>
          <w:lang w:val="bs-Latn-BA"/>
        </w:rPr>
        <w:t>Jer, t</w:t>
      </w:r>
      <w:r w:rsidR="00B236B7" w:rsidRPr="007C0702">
        <w:rPr>
          <w:rFonts w:ascii="Times New Roman" w:hAnsi="Times New Roman" w:cs="Times New Roman"/>
          <w:sz w:val="32"/>
          <w:szCs w:val="32"/>
          <w:lang w:val="bs-Latn-BA"/>
        </w:rPr>
        <w:t>amo gdje nema komunikacije, nastaju mogućnosti prvo verbalnog, a zatim i fizičkog konflikta bez obzira gdje se nalazili na prostorima ovog našeg svijeta, is</w:t>
      </w:r>
      <w:r w:rsidR="00B70F46" w:rsidRPr="007C0702">
        <w:rPr>
          <w:rFonts w:ascii="Times New Roman" w:hAnsi="Times New Roman" w:cs="Times New Roman"/>
          <w:sz w:val="32"/>
          <w:szCs w:val="32"/>
          <w:lang w:val="bs-Latn-BA"/>
        </w:rPr>
        <w:t>p</w:t>
      </w:r>
      <w:r w:rsidR="00B236B7" w:rsidRPr="007C0702">
        <w:rPr>
          <w:rFonts w:ascii="Times New Roman" w:hAnsi="Times New Roman" w:cs="Times New Roman"/>
          <w:sz w:val="32"/>
          <w:szCs w:val="32"/>
          <w:lang w:val="bs-Latn-BA"/>
        </w:rPr>
        <w:t xml:space="preserve">unjenog kontinuiranih grijehom – upravo konflikta, koji samo mijenja oblike pojavnosti, dok u suštini ostaje i opstaje kao negacija humanosti </w:t>
      </w:r>
      <w:r w:rsidR="00B236B7" w:rsidRPr="007C0702">
        <w:rPr>
          <w:rFonts w:ascii="Times New Roman" w:hAnsi="Times New Roman" w:cs="Times New Roman"/>
          <w:i/>
          <w:sz w:val="32"/>
          <w:szCs w:val="32"/>
          <w:lang w:val="bs-Latn-BA"/>
        </w:rPr>
        <w:t>per se</w:t>
      </w:r>
      <w:r w:rsidR="00B236B7" w:rsidRPr="007C0702">
        <w:rPr>
          <w:rFonts w:ascii="Times New Roman" w:hAnsi="Times New Roman" w:cs="Times New Roman"/>
          <w:sz w:val="32"/>
          <w:szCs w:val="32"/>
          <w:lang w:val="bs-Latn-BA"/>
        </w:rPr>
        <w:t>.</w:t>
      </w:r>
    </w:p>
    <w:p w:rsidR="00B236B7" w:rsidRDefault="007C0702" w:rsidP="00B236B7">
      <w:pPr>
        <w:jc w:val="both"/>
        <w:rPr>
          <w:rFonts w:ascii="Times New Roman" w:hAnsi="Times New Roman" w:cs="Times New Roman"/>
          <w:sz w:val="32"/>
          <w:szCs w:val="32"/>
          <w:lang w:val="bs-Latn-BA"/>
        </w:rPr>
      </w:pPr>
      <w:r w:rsidRPr="007C0702">
        <w:rPr>
          <w:rFonts w:ascii="Times New Roman" w:hAnsi="Times New Roman" w:cs="Times New Roman"/>
          <w:sz w:val="32"/>
          <w:szCs w:val="32"/>
          <w:lang w:val="bs-Latn-BA"/>
        </w:rPr>
        <w:t>N</w:t>
      </w:r>
      <w:r w:rsidRPr="007C0702">
        <w:rPr>
          <w:rFonts w:ascii="Times New Roman" w:hAnsi="Times New Roman" w:cs="Times New Roman"/>
          <w:sz w:val="32"/>
          <w:szCs w:val="32"/>
          <w:lang w:val="bs-Latn-BA"/>
        </w:rPr>
        <w:t>i jednoga trenutka</w:t>
      </w:r>
      <w:r w:rsidRPr="007C0702">
        <w:rPr>
          <w:rFonts w:ascii="Times New Roman" w:hAnsi="Times New Roman" w:cs="Times New Roman"/>
          <w:sz w:val="32"/>
          <w:szCs w:val="32"/>
          <w:lang w:val="bs-Latn-BA"/>
        </w:rPr>
        <w:t xml:space="preserve"> se nisam dvoumio da li da budem</w:t>
      </w:r>
      <w:r w:rsidR="00B236B7" w:rsidRPr="007C0702">
        <w:rPr>
          <w:rFonts w:ascii="Times New Roman" w:hAnsi="Times New Roman" w:cs="Times New Roman"/>
          <w:sz w:val="32"/>
          <w:szCs w:val="32"/>
          <w:lang w:val="bs-Latn-BA"/>
        </w:rPr>
        <w:t xml:space="preserve"> jedan od promotora ove </w:t>
      </w:r>
      <w:r w:rsidR="00B70F46" w:rsidRPr="007C0702">
        <w:rPr>
          <w:rFonts w:ascii="Times New Roman" w:hAnsi="Times New Roman" w:cs="Times New Roman"/>
          <w:sz w:val="32"/>
          <w:szCs w:val="32"/>
          <w:lang w:val="bs-Latn-BA"/>
        </w:rPr>
        <w:t xml:space="preserve">tužne </w:t>
      </w:r>
      <w:r w:rsidR="00B236B7" w:rsidRPr="007C0702">
        <w:rPr>
          <w:rFonts w:ascii="Times New Roman" w:hAnsi="Times New Roman" w:cs="Times New Roman"/>
          <w:sz w:val="32"/>
          <w:szCs w:val="32"/>
          <w:lang w:val="bs-Latn-BA"/>
        </w:rPr>
        <w:t xml:space="preserve">sage o patnji djece koja </w:t>
      </w:r>
      <w:r w:rsidR="00B236B7" w:rsidRPr="007C0702">
        <w:rPr>
          <w:rFonts w:ascii="Times New Roman" w:hAnsi="Times New Roman" w:cs="Times New Roman"/>
          <w:i/>
          <w:sz w:val="32"/>
          <w:szCs w:val="32"/>
          <w:lang w:val="bs-Latn-BA"/>
        </w:rPr>
        <w:t>nisu odrasla</w:t>
      </w:r>
      <w:r w:rsidR="00B236B7" w:rsidRPr="007C0702">
        <w:rPr>
          <w:rFonts w:ascii="Times New Roman" w:hAnsi="Times New Roman" w:cs="Times New Roman"/>
          <w:sz w:val="32"/>
          <w:szCs w:val="32"/>
          <w:lang w:val="bs-Latn-BA"/>
        </w:rPr>
        <w:t xml:space="preserve"> iz Azerbejdžana, </w:t>
      </w:r>
      <w:r w:rsidRPr="007C0702">
        <w:rPr>
          <w:rFonts w:ascii="Times New Roman" w:hAnsi="Times New Roman" w:cs="Times New Roman"/>
          <w:sz w:val="32"/>
          <w:szCs w:val="32"/>
          <w:lang w:val="bs-Latn-BA"/>
        </w:rPr>
        <w:t xml:space="preserve">i to </w:t>
      </w:r>
      <w:r w:rsidR="00B70F46" w:rsidRPr="007C0702">
        <w:rPr>
          <w:rFonts w:ascii="Times New Roman" w:hAnsi="Times New Roman" w:cs="Times New Roman"/>
          <w:sz w:val="32"/>
          <w:szCs w:val="32"/>
          <w:lang w:val="bs-Latn-BA"/>
        </w:rPr>
        <w:t>ne samo zbog toga što ni</w:t>
      </w:r>
      <w:r w:rsidR="00FE15E2" w:rsidRPr="007C0702">
        <w:rPr>
          <w:rFonts w:ascii="Times New Roman" w:hAnsi="Times New Roman" w:cs="Times New Roman"/>
          <w:sz w:val="32"/>
          <w:szCs w:val="32"/>
          <w:lang w:val="bs-Latn-BA"/>
        </w:rPr>
        <w:t xml:space="preserve"> djeca ovih prostora, itekako veliki dio njih, nije odrastao upravo zbog patnje i surovosti kojoj su bili izloženi u ratovima devedesetih godina na prostorima bivše Jugoslavije, a posebno na prostoru naše domovine, Bosne i Hercegovine.</w:t>
      </w:r>
      <w:r w:rsidR="00B70F46" w:rsidRPr="007C0702">
        <w:rPr>
          <w:rFonts w:ascii="Times New Roman" w:hAnsi="Times New Roman" w:cs="Times New Roman"/>
          <w:sz w:val="32"/>
          <w:szCs w:val="32"/>
          <w:lang w:val="bs-Latn-BA"/>
        </w:rPr>
        <w:t xml:space="preserve"> </w:t>
      </w:r>
      <w:r w:rsidRPr="007C0702">
        <w:rPr>
          <w:rFonts w:ascii="Times New Roman" w:hAnsi="Times New Roman" w:cs="Times New Roman"/>
          <w:sz w:val="32"/>
          <w:szCs w:val="32"/>
          <w:lang w:val="bs-Latn-BA"/>
        </w:rPr>
        <w:t>Danas sam ovdje sa vama</w:t>
      </w:r>
      <w:r>
        <w:rPr>
          <w:rFonts w:ascii="Times New Roman" w:hAnsi="Times New Roman" w:cs="Times New Roman"/>
          <w:sz w:val="32"/>
          <w:szCs w:val="32"/>
          <w:lang w:val="bs-Latn-BA"/>
        </w:rPr>
        <w:t>,</w:t>
      </w:r>
      <w:r w:rsidR="00B70F46" w:rsidRPr="007C0702">
        <w:rPr>
          <w:rFonts w:ascii="Times New Roman" w:hAnsi="Times New Roman" w:cs="Times New Roman"/>
          <w:sz w:val="32"/>
          <w:szCs w:val="32"/>
          <w:lang w:val="bs-Latn-BA"/>
        </w:rPr>
        <w:t xml:space="preserve"> jer to je obaveza svakog čovjeka koji svoje postojanje ne zasniva na isključivosti prema drugom i drugačijeg već samo i jedino na usmjerenosti konačnog razumijevanja da smo svi crvene boje krvi </w:t>
      </w:r>
      <w:r w:rsidR="00C46F74" w:rsidRPr="007C0702">
        <w:rPr>
          <w:rFonts w:ascii="Times New Roman" w:hAnsi="Times New Roman" w:cs="Times New Roman"/>
          <w:sz w:val="32"/>
          <w:szCs w:val="32"/>
          <w:lang w:val="bs-Latn-BA"/>
        </w:rPr>
        <w:t xml:space="preserve">ispod kože </w:t>
      </w:r>
      <w:r w:rsidR="00B70F46" w:rsidRPr="007C0702">
        <w:rPr>
          <w:rFonts w:ascii="Times New Roman" w:hAnsi="Times New Roman" w:cs="Times New Roman"/>
          <w:sz w:val="32"/>
          <w:szCs w:val="32"/>
          <w:lang w:val="bs-Latn-BA"/>
        </w:rPr>
        <w:t xml:space="preserve">i da upravo ta boja </w:t>
      </w:r>
      <w:r w:rsidR="00C46F74" w:rsidRPr="007C0702">
        <w:rPr>
          <w:rFonts w:ascii="Times New Roman" w:hAnsi="Times New Roman" w:cs="Times New Roman"/>
          <w:sz w:val="32"/>
          <w:szCs w:val="32"/>
          <w:lang w:val="bs-Latn-BA"/>
        </w:rPr>
        <w:t>kr</w:t>
      </w:r>
      <w:r w:rsidRPr="007C0702">
        <w:rPr>
          <w:rFonts w:ascii="Times New Roman" w:hAnsi="Times New Roman" w:cs="Times New Roman"/>
          <w:sz w:val="32"/>
          <w:szCs w:val="32"/>
          <w:lang w:val="bs-Latn-BA"/>
        </w:rPr>
        <w:t>v</w:t>
      </w:r>
      <w:r w:rsidR="00C46F74" w:rsidRPr="007C0702">
        <w:rPr>
          <w:rFonts w:ascii="Times New Roman" w:hAnsi="Times New Roman" w:cs="Times New Roman"/>
          <w:sz w:val="32"/>
          <w:szCs w:val="32"/>
          <w:lang w:val="bs-Latn-BA"/>
        </w:rPr>
        <w:t xml:space="preserve">i </w:t>
      </w:r>
      <w:r w:rsidR="00B70F46" w:rsidRPr="007C0702">
        <w:rPr>
          <w:rFonts w:ascii="Times New Roman" w:hAnsi="Times New Roman" w:cs="Times New Roman"/>
          <w:sz w:val="32"/>
          <w:szCs w:val="32"/>
          <w:lang w:val="bs-Latn-BA"/>
        </w:rPr>
        <w:t>ne pravi razlike među ljudima, do ljudi sami.</w:t>
      </w:r>
    </w:p>
    <w:p w:rsidR="007C0702" w:rsidRPr="007C0702" w:rsidRDefault="007C0702" w:rsidP="00B236B7">
      <w:pPr>
        <w:jc w:val="both"/>
        <w:rPr>
          <w:rFonts w:ascii="Times New Roman" w:hAnsi="Times New Roman" w:cs="Times New Roman"/>
          <w:sz w:val="32"/>
          <w:szCs w:val="32"/>
          <w:lang w:val="bs-Latn-BA"/>
        </w:rPr>
      </w:pPr>
    </w:p>
    <w:p w:rsidR="00FE15E2" w:rsidRPr="007C0702" w:rsidRDefault="00FE15E2" w:rsidP="007C0702">
      <w:pPr>
        <w:jc w:val="both"/>
        <w:rPr>
          <w:rFonts w:ascii="Times New Roman" w:hAnsi="Times New Roman" w:cs="Times New Roman"/>
          <w:sz w:val="32"/>
          <w:szCs w:val="32"/>
        </w:rPr>
      </w:pPr>
      <w:r w:rsidRPr="007C0702">
        <w:rPr>
          <w:rFonts w:ascii="Times New Roman" w:hAnsi="Times New Roman" w:cs="Times New Roman"/>
          <w:sz w:val="32"/>
          <w:szCs w:val="32"/>
          <w:lang w:val="bs-Latn-BA"/>
        </w:rPr>
        <w:lastRenderedPageBreak/>
        <w:t xml:space="preserve">Stradanje naroda Azerbejdžana, preko samo dijelom ispričane refleksije o patnji </w:t>
      </w:r>
      <w:r w:rsidR="000E1B88" w:rsidRPr="007C0702">
        <w:rPr>
          <w:rFonts w:ascii="Times New Roman" w:hAnsi="Times New Roman" w:cs="Times New Roman"/>
          <w:sz w:val="32"/>
          <w:szCs w:val="32"/>
          <w:lang w:val="bs-Latn-BA"/>
        </w:rPr>
        <w:t>djece i n</w:t>
      </w:r>
      <w:r w:rsidR="007C0702" w:rsidRPr="007C0702">
        <w:rPr>
          <w:rFonts w:ascii="Times New Roman" w:hAnsi="Times New Roman" w:cs="Times New Roman"/>
          <w:sz w:val="32"/>
          <w:szCs w:val="32"/>
          <w:lang w:val="bs-Latn-BA"/>
        </w:rPr>
        <w:t>j</w:t>
      </w:r>
      <w:r w:rsidR="000E1B88" w:rsidRPr="007C0702">
        <w:rPr>
          <w:rFonts w:ascii="Times New Roman" w:hAnsi="Times New Roman" w:cs="Times New Roman"/>
          <w:sz w:val="32"/>
          <w:szCs w:val="32"/>
          <w:lang w:val="bs-Latn-BA"/>
        </w:rPr>
        <w:t xml:space="preserve">ihovih porodica, ali i naroda Azerbejdžana </w:t>
      </w:r>
      <w:r w:rsidRPr="007C0702">
        <w:rPr>
          <w:rFonts w:ascii="Times New Roman" w:hAnsi="Times New Roman" w:cs="Times New Roman"/>
          <w:sz w:val="32"/>
          <w:szCs w:val="32"/>
          <w:lang w:val="bs-Latn-BA"/>
        </w:rPr>
        <w:t>u ovoj knjizi</w:t>
      </w:r>
      <w:r w:rsidR="007C0702" w:rsidRPr="007C0702">
        <w:rPr>
          <w:rFonts w:ascii="Times New Roman" w:hAnsi="Times New Roman" w:cs="Times New Roman"/>
          <w:sz w:val="32"/>
          <w:szCs w:val="32"/>
          <w:lang w:val="bs-Latn-BA"/>
        </w:rPr>
        <w:t>, autora</w:t>
      </w:r>
      <w:r w:rsidR="007C0702" w:rsidRPr="007C0702">
        <w:rPr>
          <w:rFonts w:ascii="Times New Roman" w:hAnsi="Times New Roman" w:cs="Times New Roman"/>
          <w:sz w:val="32"/>
          <w:szCs w:val="32"/>
        </w:rPr>
        <w:t xml:space="preserve">  </w:t>
      </w:r>
      <w:r w:rsidR="007C0702" w:rsidRPr="007C0702">
        <w:rPr>
          <w:rFonts w:ascii="Times New Roman" w:hAnsi="Times New Roman" w:cs="Times New Roman"/>
          <w:sz w:val="32"/>
          <w:szCs w:val="32"/>
        </w:rPr>
        <w:t xml:space="preserve"> </w:t>
      </w:r>
      <w:r w:rsidR="007C0702">
        <w:rPr>
          <w:rFonts w:ascii="Times New Roman" w:hAnsi="Times New Roman" w:cs="Times New Roman"/>
          <w:sz w:val="32"/>
          <w:szCs w:val="32"/>
        </w:rPr>
        <w:t>Elshad EYVAZLi</w:t>
      </w:r>
      <w:r w:rsidR="007C0702" w:rsidRPr="007C0702">
        <w:rPr>
          <w:rFonts w:ascii="Times New Roman" w:hAnsi="Times New Roman" w:cs="Times New Roman"/>
          <w:sz w:val="32"/>
          <w:szCs w:val="32"/>
        </w:rPr>
        <w:t>ja</w:t>
      </w:r>
      <w:r w:rsidRPr="007C0702">
        <w:rPr>
          <w:rFonts w:ascii="Times New Roman" w:hAnsi="Times New Roman" w:cs="Times New Roman"/>
          <w:sz w:val="32"/>
          <w:szCs w:val="32"/>
          <w:lang w:val="bs-Latn-BA"/>
        </w:rPr>
        <w:t xml:space="preserve">, je samo, nažalost, kontinuitet patnje koja obuhvaća ljudsku civilizaciju od njenog </w:t>
      </w:r>
      <w:r w:rsidR="000E1B88" w:rsidRPr="007C0702">
        <w:rPr>
          <w:rFonts w:ascii="Times New Roman" w:hAnsi="Times New Roman" w:cs="Times New Roman"/>
          <w:sz w:val="32"/>
          <w:szCs w:val="32"/>
          <w:lang w:val="bs-Latn-BA"/>
        </w:rPr>
        <w:t xml:space="preserve">uobličavanja do dana današnjeg, </w:t>
      </w:r>
      <w:r w:rsidRPr="007C0702">
        <w:rPr>
          <w:rFonts w:ascii="Times New Roman" w:hAnsi="Times New Roman" w:cs="Times New Roman"/>
          <w:sz w:val="32"/>
          <w:szCs w:val="32"/>
          <w:lang w:val="bs-Latn-BA"/>
        </w:rPr>
        <w:t>od Holokausta tokom II Svjetskog rata i sve do dana da</w:t>
      </w:r>
      <w:r w:rsidR="007C0702">
        <w:rPr>
          <w:rFonts w:ascii="Times New Roman" w:hAnsi="Times New Roman" w:cs="Times New Roman"/>
          <w:sz w:val="32"/>
          <w:szCs w:val="32"/>
          <w:lang w:val="bs-Latn-BA"/>
        </w:rPr>
        <w:t>našnjeg i genocida u Srebrenici -</w:t>
      </w:r>
      <w:r w:rsidRPr="007C0702">
        <w:rPr>
          <w:rFonts w:ascii="Times New Roman" w:hAnsi="Times New Roman" w:cs="Times New Roman"/>
          <w:sz w:val="32"/>
          <w:szCs w:val="32"/>
          <w:lang w:val="bs-Latn-BA"/>
        </w:rPr>
        <w:t xml:space="preserve"> ali kako nazvati stradanje stotine i stotine nevinih u Kodžaliju krajem prošlog stoljeća? Ubistvom, m</w:t>
      </w:r>
      <w:r w:rsidR="00C46F74" w:rsidRPr="007C0702">
        <w:rPr>
          <w:rFonts w:ascii="Times New Roman" w:hAnsi="Times New Roman" w:cs="Times New Roman"/>
          <w:sz w:val="32"/>
          <w:szCs w:val="32"/>
          <w:lang w:val="bs-Latn-BA"/>
        </w:rPr>
        <w:t>asakrom ili etničkim čišćenjem, o</w:t>
      </w:r>
      <w:r w:rsidR="000E1B88" w:rsidRPr="007C0702">
        <w:rPr>
          <w:rFonts w:ascii="Times New Roman" w:hAnsi="Times New Roman" w:cs="Times New Roman"/>
          <w:sz w:val="32"/>
          <w:szCs w:val="32"/>
          <w:lang w:val="bs-Latn-BA"/>
        </w:rPr>
        <w:t xml:space="preserve">bzirom da </w:t>
      </w:r>
      <w:r w:rsidR="000E1B88" w:rsidRPr="007C0702">
        <w:rPr>
          <w:rFonts w:ascii="Times New Roman" w:hAnsi="Times New Roman" w:cs="Times New Roman"/>
          <w:color w:val="000000" w:themeColor="text1"/>
          <w:sz w:val="32"/>
          <w:szCs w:val="32"/>
          <w:lang w:val="bs-Latn-BA"/>
        </w:rPr>
        <w:t>a</w:t>
      </w:r>
      <w:r w:rsidRPr="007C0702">
        <w:rPr>
          <w:rFonts w:ascii="Times New Roman" w:hAnsi="Times New Roman" w:cs="Times New Roman"/>
          <w:color w:val="000000" w:themeColor="text1"/>
          <w:sz w:val="32"/>
          <w:szCs w:val="32"/>
          <w:lang w:val="bs-Latn-BA"/>
        </w:rPr>
        <w:t xml:space="preserve">jet iz Kurana </w:t>
      </w:r>
      <w:r w:rsidR="007C0702">
        <w:rPr>
          <w:rFonts w:ascii="Times New Roman" w:hAnsi="Times New Roman" w:cs="Times New Roman"/>
          <w:color w:val="000000" w:themeColor="text1"/>
          <w:sz w:val="32"/>
          <w:szCs w:val="32"/>
          <w:lang w:val="bs-Latn-BA"/>
        </w:rPr>
        <w:t xml:space="preserve">časnog </w:t>
      </w:r>
      <w:r w:rsidRPr="007C0702">
        <w:rPr>
          <w:rFonts w:ascii="Times New Roman" w:hAnsi="Times New Roman" w:cs="Times New Roman"/>
          <w:color w:val="000000" w:themeColor="text1"/>
          <w:sz w:val="32"/>
          <w:szCs w:val="32"/>
          <w:lang w:val="bs-Latn-BA"/>
        </w:rPr>
        <w:t>kaže: „</w:t>
      </w:r>
      <w:r w:rsidRPr="007C0702">
        <w:rPr>
          <w:rStyle w:val="Emphasis"/>
          <w:rFonts w:ascii="Times New Roman" w:hAnsi="Times New Roman" w:cs="Times New Roman"/>
          <w:bCs/>
          <w:i w:val="0"/>
          <w:iCs w:val="0"/>
          <w:color w:val="000000" w:themeColor="text1"/>
          <w:sz w:val="32"/>
          <w:szCs w:val="32"/>
          <w:shd w:val="clear" w:color="auto" w:fill="FFFFFF"/>
        </w:rPr>
        <w:t>Ko</w:t>
      </w:r>
      <w:r w:rsidRPr="007C0702">
        <w:rPr>
          <w:rFonts w:ascii="Times New Roman" w:hAnsi="Times New Roman" w:cs="Times New Roman"/>
          <w:color w:val="000000" w:themeColor="text1"/>
          <w:sz w:val="32"/>
          <w:szCs w:val="32"/>
          <w:shd w:val="clear" w:color="auto" w:fill="FFFFFF"/>
        </w:rPr>
        <w:t> god </w:t>
      </w:r>
      <w:r w:rsidRPr="007C0702">
        <w:rPr>
          <w:rStyle w:val="Emphasis"/>
          <w:rFonts w:ascii="Times New Roman" w:hAnsi="Times New Roman" w:cs="Times New Roman"/>
          <w:bCs/>
          <w:i w:val="0"/>
          <w:iCs w:val="0"/>
          <w:color w:val="000000" w:themeColor="text1"/>
          <w:sz w:val="32"/>
          <w:szCs w:val="32"/>
          <w:shd w:val="clear" w:color="auto" w:fill="FFFFFF"/>
        </w:rPr>
        <w:t>ubije jednog</w:t>
      </w:r>
      <w:r w:rsidRPr="007C0702">
        <w:rPr>
          <w:rFonts w:ascii="Times New Roman" w:hAnsi="Times New Roman" w:cs="Times New Roman"/>
          <w:color w:val="000000" w:themeColor="text1"/>
          <w:sz w:val="32"/>
          <w:szCs w:val="32"/>
          <w:shd w:val="clear" w:color="auto" w:fill="FFFFFF"/>
        </w:rPr>
        <w:t xml:space="preserve"> nevinog </w:t>
      </w:r>
      <w:r w:rsidRPr="007C0702">
        <w:rPr>
          <w:rStyle w:val="Emphasis"/>
          <w:rFonts w:ascii="Times New Roman" w:hAnsi="Times New Roman" w:cs="Times New Roman"/>
          <w:bCs/>
          <w:i w:val="0"/>
          <w:iCs w:val="0"/>
          <w:color w:val="000000" w:themeColor="text1"/>
          <w:sz w:val="32"/>
          <w:szCs w:val="32"/>
          <w:shd w:val="clear" w:color="auto" w:fill="FFFFFF"/>
        </w:rPr>
        <w:t>čovjeka</w:t>
      </w:r>
      <w:r w:rsidRPr="007C0702">
        <w:rPr>
          <w:rFonts w:ascii="Times New Roman" w:hAnsi="Times New Roman" w:cs="Times New Roman"/>
          <w:color w:val="000000" w:themeColor="text1"/>
          <w:sz w:val="32"/>
          <w:szCs w:val="32"/>
          <w:shd w:val="clear" w:color="auto" w:fill="FFFFFF"/>
        </w:rPr>
        <w:t>, </w:t>
      </w:r>
      <w:r w:rsidRPr="007C0702">
        <w:rPr>
          <w:rStyle w:val="Emphasis"/>
          <w:rFonts w:ascii="Times New Roman" w:hAnsi="Times New Roman" w:cs="Times New Roman"/>
          <w:bCs/>
          <w:i w:val="0"/>
          <w:iCs w:val="0"/>
          <w:color w:val="000000" w:themeColor="text1"/>
          <w:sz w:val="32"/>
          <w:szCs w:val="32"/>
          <w:shd w:val="clear" w:color="auto" w:fill="FFFFFF"/>
        </w:rPr>
        <w:t>kao da je ubio cijeli svijet</w:t>
      </w:r>
      <w:r w:rsidRPr="007C0702">
        <w:rPr>
          <w:rFonts w:ascii="Times New Roman" w:hAnsi="Times New Roman" w:cs="Times New Roman"/>
          <w:color w:val="000000" w:themeColor="text1"/>
          <w:sz w:val="32"/>
          <w:szCs w:val="32"/>
          <w:shd w:val="clear" w:color="auto" w:fill="FFFFFF"/>
        </w:rPr>
        <w:t>! </w:t>
      </w:r>
      <w:r w:rsidRPr="007C0702">
        <w:rPr>
          <w:rStyle w:val="Emphasis"/>
          <w:rFonts w:ascii="Times New Roman" w:hAnsi="Times New Roman" w:cs="Times New Roman"/>
          <w:bCs/>
          <w:i w:val="0"/>
          <w:iCs w:val="0"/>
          <w:color w:val="000000" w:themeColor="text1"/>
          <w:sz w:val="32"/>
          <w:szCs w:val="32"/>
          <w:shd w:val="clear" w:color="auto" w:fill="FFFFFF"/>
        </w:rPr>
        <w:t>Ko</w:t>
      </w:r>
      <w:r w:rsidRPr="007C0702">
        <w:rPr>
          <w:rFonts w:ascii="Times New Roman" w:hAnsi="Times New Roman" w:cs="Times New Roman"/>
          <w:color w:val="000000" w:themeColor="text1"/>
          <w:sz w:val="32"/>
          <w:szCs w:val="32"/>
          <w:shd w:val="clear" w:color="auto" w:fill="FFFFFF"/>
        </w:rPr>
        <w:t> god spasi </w:t>
      </w:r>
      <w:r w:rsidRPr="007C0702">
        <w:rPr>
          <w:rStyle w:val="Emphasis"/>
          <w:rFonts w:ascii="Times New Roman" w:hAnsi="Times New Roman" w:cs="Times New Roman"/>
          <w:bCs/>
          <w:i w:val="0"/>
          <w:iCs w:val="0"/>
          <w:color w:val="000000" w:themeColor="text1"/>
          <w:sz w:val="32"/>
          <w:szCs w:val="32"/>
          <w:shd w:val="clear" w:color="auto" w:fill="FFFFFF"/>
        </w:rPr>
        <w:t>jednog čovjeka</w:t>
      </w:r>
      <w:r w:rsidRPr="007C0702">
        <w:rPr>
          <w:rFonts w:ascii="Times New Roman" w:hAnsi="Times New Roman" w:cs="Times New Roman"/>
          <w:color w:val="000000" w:themeColor="text1"/>
          <w:sz w:val="32"/>
          <w:szCs w:val="32"/>
          <w:shd w:val="clear" w:color="auto" w:fill="FFFFFF"/>
        </w:rPr>
        <w:t>, </w:t>
      </w:r>
      <w:r w:rsidRPr="007C0702">
        <w:rPr>
          <w:rStyle w:val="Emphasis"/>
          <w:rFonts w:ascii="Times New Roman" w:hAnsi="Times New Roman" w:cs="Times New Roman"/>
          <w:bCs/>
          <w:i w:val="0"/>
          <w:iCs w:val="0"/>
          <w:color w:val="000000" w:themeColor="text1"/>
          <w:sz w:val="32"/>
          <w:szCs w:val="32"/>
          <w:shd w:val="clear" w:color="auto" w:fill="FFFFFF"/>
        </w:rPr>
        <w:t>kao</w:t>
      </w:r>
      <w:r w:rsidRPr="007C0702">
        <w:rPr>
          <w:rFonts w:ascii="Times New Roman" w:hAnsi="Times New Roman" w:cs="Times New Roman"/>
          <w:color w:val="000000" w:themeColor="text1"/>
          <w:sz w:val="32"/>
          <w:szCs w:val="32"/>
          <w:shd w:val="clear" w:color="auto" w:fill="FFFFFF"/>
        </w:rPr>
        <w:t> da je spasio </w:t>
      </w:r>
      <w:r w:rsidRPr="007C0702">
        <w:rPr>
          <w:rStyle w:val="Emphasis"/>
          <w:rFonts w:ascii="Times New Roman" w:hAnsi="Times New Roman" w:cs="Times New Roman"/>
          <w:bCs/>
          <w:i w:val="0"/>
          <w:iCs w:val="0"/>
          <w:color w:val="000000" w:themeColor="text1"/>
          <w:sz w:val="32"/>
          <w:szCs w:val="32"/>
          <w:shd w:val="clear" w:color="auto" w:fill="FFFFFF"/>
        </w:rPr>
        <w:t>cijeli svijet</w:t>
      </w:r>
      <w:r w:rsidRPr="007C0702">
        <w:rPr>
          <w:rFonts w:ascii="Times New Roman" w:hAnsi="Times New Roman" w:cs="Times New Roman"/>
          <w:color w:val="000000" w:themeColor="text1"/>
          <w:sz w:val="32"/>
          <w:szCs w:val="32"/>
          <w:shd w:val="clear" w:color="auto" w:fill="FFFFFF"/>
        </w:rPr>
        <w:t>!“ </w:t>
      </w:r>
    </w:p>
    <w:p w:rsidR="00FE15E2" w:rsidRPr="007C0702" w:rsidRDefault="000E1B88" w:rsidP="007C0702">
      <w:pPr>
        <w:jc w:val="both"/>
        <w:rPr>
          <w:rFonts w:ascii="Times New Roman" w:hAnsi="Times New Roman" w:cs="Times New Roman"/>
          <w:color w:val="000000" w:themeColor="text1"/>
          <w:sz w:val="32"/>
          <w:szCs w:val="32"/>
          <w:lang w:val="bs-Latn-BA"/>
        </w:rPr>
      </w:pPr>
      <w:r w:rsidRPr="007C0702">
        <w:rPr>
          <w:rFonts w:ascii="Times New Roman" w:hAnsi="Times New Roman" w:cs="Times New Roman"/>
          <w:color w:val="000000" w:themeColor="text1"/>
          <w:sz w:val="32"/>
          <w:szCs w:val="32"/>
          <w:lang w:val="bs-Latn-BA"/>
        </w:rPr>
        <w:t>Gdje je civilizacija bila kada je svijet ubijan ne jednom već više hiljada puta u Srebrenici i drugim stratištima naroda u Bosni i Hercegovini?</w:t>
      </w:r>
    </w:p>
    <w:p w:rsidR="000E1B88" w:rsidRPr="007C0702" w:rsidRDefault="000E1B88" w:rsidP="00B236B7">
      <w:pPr>
        <w:jc w:val="both"/>
        <w:rPr>
          <w:rFonts w:ascii="Times New Roman" w:hAnsi="Times New Roman" w:cs="Times New Roman"/>
          <w:color w:val="000000" w:themeColor="text1"/>
          <w:sz w:val="32"/>
          <w:szCs w:val="32"/>
          <w:lang w:val="bs-Latn-BA"/>
        </w:rPr>
      </w:pPr>
      <w:r w:rsidRPr="007C0702">
        <w:rPr>
          <w:rFonts w:ascii="Times New Roman" w:hAnsi="Times New Roman" w:cs="Times New Roman"/>
          <w:color w:val="000000" w:themeColor="text1"/>
          <w:sz w:val="32"/>
          <w:szCs w:val="32"/>
          <w:lang w:val="bs-Latn-BA"/>
        </w:rPr>
        <w:t>Gdje je civilizacija bila kada je svijet ubijan ne j</w:t>
      </w:r>
      <w:r w:rsidR="00C46F74" w:rsidRPr="007C0702">
        <w:rPr>
          <w:rFonts w:ascii="Times New Roman" w:hAnsi="Times New Roman" w:cs="Times New Roman"/>
          <w:color w:val="000000" w:themeColor="text1"/>
          <w:sz w:val="32"/>
          <w:szCs w:val="32"/>
          <w:lang w:val="bs-Latn-BA"/>
        </w:rPr>
        <w:t>ednom već više stotina puta u Ko</w:t>
      </w:r>
      <w:r w:rsidRPr="007C0702">
        <w:rPr>
          <w:rFonts w:ascii="Times New Roman" w:hAnsi="Times New Roman" w:cs="Times New Roman"/>
          <w:color w:val="000000" w:themeColor="text1"/>
          <w:sz w:val="32"/>
          <w:szCs w:val="32"/>
          <w:lang w:val="bs-Latn-BA"/>
        </w:rPr>
        <w:t>džaliju u Azerbejdžanu?</w:t>
      </w:r>
    </w:p>
    <w:p w:rsidR="000E1B88" w:rsidRPr="007C0702" w:rsidRDefault="000E1B88" w:rsidP="00B236B7">
      <w:pPr>
        <w:jc w:val="both"/>
        <w:rPr>
          <w:rFonts w:ascii="Times New Roman" w:hAnsi="Times New Roman" w:cs="Times New Roman"/>
          <w:color w:val="000000" w:themeColor="text1"/>
          <w:sz w:val="32"/>
          <w:szCs w:val="32"/>
          <w:lang w:val="bs-Latn-BA"/>
        </w:rPr>
      </w:pPr>
      <w:r w:rsidRPr="007C0702">
        <w:rPr>
          <w:rFonts w:ascii="Times New Roman" w:hAnsi="Times New Roman" w:cs="Times New Roman"/>
          <w:color w:val="000000" w:themeColor="text1"/>
          <w:sz w:val="32"/>
          <w:szCs w:val="32"/>
          <w:lang w:val="bs-Latn-BA"/>
        </w:rPr>
        <w:t>Zaista sam bio iskreno ganut čitavši rekte ispovijesti ovih mali</w:t>
      </w:r>
      <w:r w:rsidR="00C46F74" w:rsidRPr="007C0702">
        <w:rPr>
          <w:rFonts w:ascii="Times New Roman" w:hAnsi="Times New Roman" w:cs="Times New Roman"/>
          <w:color w:val="000000" w:themeColor="text1"/>
          <w:sz w:val="32"/>
          <w:szCs w:val="32"/>
          <w:lang w:val="bs-Latn-BA"/>
        </w:rPr>
        <w:t>h</w:t>
      </w:r>
      <w:r w:rsidRPr="007C0702">
        <w:rPr>
          <w:rFonts w:ascii="Times New Roman" w:hAnsi="Times New Roman" w:cs="Times New Roman"/>
          <w:color w:val="000000" w:themeColor="text1"/>
          <w:sz w:val="32"/>
          <w:szCs w:val="32"/>
          <w:lang w:val="bs-Latn-BA"/>
        </w:rPr>
        <w:t xml:space="preserve"> – velikih ljudi, djece koja nikada odrasla nisu. Neću govoriti o pojedinačnim bolima i patnjama navedenim u ovoj knjizi, jer svaka bol je posebna za sebe</w:t>
      </w:r>
      <w:r w:rsidR="00B70F46" w:rsidRPr="007C0702">
        <w:rPr>
          <w:rFonts w:ascii="Times New Roman" w:hAnsi="Times New Roman" w:cs="Times New Roman"/>
          <w:color w:val="000000" w:themeColor="text1"/>
          <w:sz w:val="32"/>
          <w:szCs w:val="32"/>
          <w:lang w:val="bs-Latn-BA"/>
        </w:rPr>
        <w:t xml:space="preserve"> i zbog toga je zaista morate iščitati, a ne samo pročitati, jer je</w:t>
      </w:r>
      <w:r w:rsidRPr="007C0702">
        <w:rPr>
          <w:rFonts w:ascii="Times New Roman" w:hAnsi="Times New Roman" w:cs="Times New Roman"/>
          <w:color w:val="000000" w:themeColor="text1"/>
          <w:sz w:val="32"/>
          <w:szCs w:val="32"/>
          <w:lang w:val="bs-Latn-BA"/>
        </w:rPr>
        <w:t xml:space="preserve"> </w:t>
      </w:r>
      <w:r w:rsidR="00B70F46" w:rsidRPr="007C0702">
        <w:rPr>
          <w:rFonts w:ascii="Times New Roman" w:hAnsi="Times New Roman" w:cs="Times New Roman"/>
          <w:color w:val="000000" w:themeColor="text1"/>
          <w:sz w:val="32"/>
          <w:szCs w:val="32"/>
          <w:lang w:val="bs-Latn-BA"/>
        </w:rPr>
        <w:t>ova knjiga nedovršena, kon</w:t>
      </w:r>
      <w:r w:rsidR="007C0702">
        <w:rPr>
          <w:rFonts w:ascii="Times New Roman" w:hAnsi="Times New Roman" w:cs="Times New Roman"/>
          <w:color w:val="000000" w:themeColor="text1"/>
          <w:sz w:val="32"/>
          <w:szCs w:val="32"/>
          <w:lang w:val="bs-Latn-BA"/>
        </w:rPr>
        <w:t>t</w:t>
      </w:r>
      <w:r w:rsidR="00B70F46" w:rsidRPr="007C0702">
        <w:rPr>
          <w:rFonts w:ascii="Times New Roman" w:hAnsi="Times New Roman" w:cs="Times New Roman"/>
          <w:color w:val="000000" w:themeColor="text1"/>
          <w:sz w:val="32"/>
          <w:szCs w:val="32"/>
          <w:lang w:val="bs-Latn-BA"/>
        </w:rPr>
        <w:t>inuirana priča patnje.</w:t>
      </w:r>
      <w:r w:rsidR="00C46F74" w:rsidRPr="007C0702">
        <w:rPr>
          <w:rFonts w:ascii="Times New Roman" w:hAnsi="Times New Roman" w:cs="Times New Roman"/>
          <w:color w:val="000000" w:themeColor="text1"/>
          <w:sz w:val="32"/>
          <w:szCs w:val="32"/>
          <w:lang w:val="bs-Latn-BA"/>
        </w:rPr>
        <w:t xml:space="preserve"> Svakim novim čitanjem stvara se nova bol, bol koja opstaje u vječnosti civilizacije kao kontinuitet.</w:t>
      </w:r>
    </w:p>
    <w:p w:rsidR="000E1B88" w:rsidRPr="007C0702" w:rsidRDefault="00C46F74" w:rsidP="00C46F74">
      <w:pPr>
        <w:jc w:val="both"/>
        <w:rPr>
          <w:rFonts w:ascii="Times New Roman" w:hAnsi="Times New Roman" w:cs="Times New Roman"/>
          <w:color w:val="000000" w:themeColor="text1"/>
          <w:sz w:val="32"/>
          <w:szCs w:val="32"/>
          <w:lang w:val="bs-Latn-BA"/>
        </w:rPr>
      </w:pPr>
      <w:r w:rsidRPr="007C0702">
        <w:rPr>
          <w:rFonts w:ascii="Times New Roman" w:hAnsi="Times New Roman" w:cs="Times New Roman"/>
          <w:color w:val="000000" w:themeColor="text1"/>
          <w:sz w:val="32"/>
          <w:szCs w:val="32"/>
          <w:lang w:val="bs-Latn-BA"/>
        </w:rPr>
        <w:t>No, v</w:t>
      </w:r>
      <w:r w:rsidR="00B70F46" w:rsidRPr="007C0702">
        <w:rPr>
          <w:rFonts w:ascii="Times New Roman" w:hAnsi="Times New Roman" w:cs="Times New Roman"/>
          <w:color w:val="000000" w:themeColor="text1"/>
          <w:sz w:val="32"/>
          <w:szCs w:val="32"/>
          <w:lang w:val="bs-Latn-BA"/>
        </w:rPr>
        <w:t>rijeme ne može ništa učiniti</w:t>
      </w:r>
      <w:r w:rsidR="000E1B88" w:rsidRPr="007C0702">
        <w:rPr>
          <w:rFonts w:ascii="Times New Roman" w:hAnsi="Times New Roman" w:cs="Times New Roman"/>
          <w:color w:val="000000" w:themeColor="text1"/>
          <w:sz w:val="32"/>
          <w:szCs w:val="32"/>
          <w:lang w:val="bs-Latn-BA"/>
        </w:rPr>
        <w:t xml:space="preserve"> </w:t>
      </w:r>
      <w:r w:rsidR="00B70F46" w:rsidRPr="007C0702">
        <w:rPr>
          <w:rFonts w:ascii="Times New Roman" w:hAnsi="Times New Roman" w:cs="Times New Roman"/>
          <w:color w:val="000000" w:themeColor="text1"/>
          <w:sz w:val="32"/>
          <w:szCs w:val="32"/>
          <w:lang w:val="bs-Latn-BA"/>
        </w:rPr>
        <w:t>k</w:t>
      </w:r>
      <w:r w:rsidR="000E1B88" w:rsidRPr="007C0702">
        <w:rPr>
          <w:rFonts w:ascii="Times New Roman" w:hAnsi="Times New Roman" w:cs="Times New Roman"/>
          <w:color w:val="000000" w:themeColor="text1"/>
          <w:sz w:val="32"/>
          <w:szCs w:val="32"/>
          <w:lang w:val="bs-Latn-BA"/>
        </w:rPr>
        <w:t xml:space="preserve">ada je bol Azerbejdžanske djece u pitanju. Obzirom da vrijeme ne prolazi, jer ne postoji. Mi, ljudi, prolazimo, jer smo postojali. Kako je jednom prilikom i jedan sarajevski sajdžija rekao:“Dok je ljudi, mjeriće se vrijeme.“ Da, kada ljudi </w:t>
      </w:r>
      <w:r w:rsidRPr="007C0702">
        <w:rPr>
          <w:rFonts w:ascii="Times New Roman" w:hAnsi="Times New Roman" w:cs="Times New Roman"/>
          <w:color w:val="000000" w:themeColor="text1"/>
          <w:sz w:val="32"/>
          <w:szCs w:val="32"/>
          <w:lang w:val="bs-Latn-BA"/>
        </w:rPr>
        <w:t>budu nestali</w:t>
      </w:r>
      <w:r w:rsidR="000E1B88" w:rsidRPr="007C0702">
        <w:rPr>
          <w:rFonts w:ascii="Times New Roman" w:hAnsi="Times New Roman" w:cs="Times New Roman"/>
          <w:color w:val="000000" w:themeColor="text1"/>
          <w:sz w:val="32"/>
          <w:szCs w:val="32"/>
          <w:lang w:val="bs-Latn-BA"/>
        </w:rPr>
        <w:t>, vrijeme nestaje, ali patnja ostaje.</w:t>
      </w:r>
      <w:r w:rsidR="00B70F46" w:rsidRPr="007C0702">
        <w:rPr>
          <w:rFonts w:ascii="Times New Roman" w:hAnsi="Times New Roman" w:cs="Times New Roman"/>
          <w:color w:val="000000" w:themeColor="text1"/>
          <w:sz w:val="32"/>
          <w:szCs w:val="32"/>
          <w:lang w:val="bs-Latn-BA"/>
        </w:rPr>
        <w:t xml:space="preserve"> I na prostorima Bosne i Hercegovine, ali i Azerbejdžana.</w:t>
      </w:r>
    </w:p>
    <w:p w:rsidR="000E1B88" w:rsidRPr="007C0702" w:rsidRDefault="00B70F46" w:rsidP="00C46F74">
      <w:pPr>
        <w:jc w:val="both"/>
        <w:rPr>
          <w:rFonts w:ascii="Times New Roman" w:hAnsi="Times New Roman" w:cs="Times New Roman"/>
          <w:color w:val="000000" w:themeColor="text1"/>
          <w:sz w:val="32"/>
          <w:szCs w:val="32"/>
          <w:lang w:val="bs-Latn-BA"/>
        </w:rPr>
      </w:pPr>
      <w:r w:rsidRPr="007C0702">
        <w:rPr>
          <w:rFonts w:ascii="Times New Roman" w:hAnsi="Times New Roman" w:cs="Times New Roman"/>
          <w:color w:val="000000" w:themeColor="text1"/>
          <w:sz w:val="32"/>
          <w:szCs w:val="32"/>
          <w:lang w:val="bs-Latn-BA"/>
        </w:rPr>
        <w:t>Kako prevazići patnju, barem pokušati?</w:t>
      </w:r>
    </w:p>
    <w:p w:rsidR="00B70F46" w:rsidRPr="007C0702" w:rsidRDefault="00B70F46" w:rsidP="00C46F74">
      <w:pPr>
        <w:jc w:val="both"/>
        <w:rPr>
          <w:rFonts w:ascii="Times New Roman" w:hAnsi="Times New Roman" w:cs="Times New Roman"/>
          <w:color w:val="000000" w:themeColor="text1"/>
          <w:sz w:val="32"/>
          <w:szCs w:val="32"/>
          <w:lang w:val="bs-Latn-BA"/>
        </w:rPr>
      </w:pPr>
      <w:r w:rsidRPr="007C0702">
        <w:rPr>
          <w:rFonts w:ascii="Times New Roman" w:hAnsi="Times New Roman" w:cs="Times New Roman"/>
          <w:color w:val="000000" w:themeColor="text1"/>
          <w:sz w:val="32"/>
          <w:szCs w:val="32"/>
          <w:lang w:val="bs-Latn-BA"/>
        </w:rPr>
        <w:lastRenderedPageBreak/>
        <w:t>Sjećanjem, koje prerasta u vječnost.</w:t>
      </w:r>
    </w:p>
    <w:p w:rsidR="00B70F46" w:rsidRPr="007C0702" w:rsidRDefault="00B70F46" w:rsidP="00C46F74">
      <w:pPr>
        <w:autoSpaceDE w:val="0"/>
        <w:autoSpaceDN w:val="0"/>
        <w:adjustRightInd w:val="0"/>
        <w:spacing w:after="0" w:line="240" w:lineRule="auto"/>
        <w:jc w:val="both"/>
        <w:rPr>
          <w:rFonts w:ascii="Times New Roman" w:hAnsi="Times New Roman" w:cs="Times New Roman"/>
          <w:color w:val="000000"/>
          <w:sz w:val="32"/>
          <w:szCs w:val="32"/>
        </w:rPr>
      </w:pPr>
      <w:r w:rsidRPr="007C0702">
        <w:rPr>
          <w:rFonts w:ascii="Times New Roman" w:hAnsi="Times New Roman" w:cs="Times New Roman"/>
          <w:color w:val="000000" w:themeColor="text1"/>
          <w:sz w:val="32"/>
          <w:szCs w:val="32"/>
          <w:lang w:val="bs-Latn-BA"/>
        </w:rPr>
        <w:t xml:space="preserve">Poslušajte jedno od sjećanja navedeno u knjizi...citat: </w:t>
      </w:r>
      <w:r w:rsidRPr="007C0702">
        <w:rPr>
          <w:rFonts w:ascii="Times New Roman" w:hAnsi="Times New Roman" w:cs="Times New Roman"/>
          <w:i/>
          <w:color w:val="000000" w:themeColor="text1"/>
          <w:sz w:val="32"/>
          <w:szCs w:val="32"/>
          <w:lang w:val="bs-Latn-BA"/>
        </w:rPr>
        <w:t>„</w:t>
      </w:r>
      <w:r w:rsidRPr="007C0702">
        <w:rPr>
          <w:rFonts w:ascii="Times New Roman" w:hAnsi="Times New Roman" w:cs="Times New Roman"/>
          <w:i/>
          <w:color w:val="000000"/>
          <w:sz w:val="32"/>
          <w:szCs w:val="32"/>
        </w:rPr>
        <w:t>Nismo imali našu majku, nismo imali našeg babu! Nismo mogli da budemo djeca! Djeca bi trebalo da imaju majku, da ih pazi. Nema veze... Bili smo toliko ljubomorni na djecu čiji su roditelji bili živi... Adalet i ja bili smo jedan uz drugog. Željeli smo da su nam roditelji živi, čak ako bismo morali i da prosimo i da se o njima brinemo.“</w:t>
      </w:r>
      <w:r w:rsidRPr="007C0702">
        <w:rPr>
          <w:rFonts w:ascii="Times New Roman" w:hAnsi="Times New Roman" w:cs="Times New Roman"/>
          <w:color w:val="000000"/>
          <w:sz w:val="32"/>
          <w:szCs w:val="32"/>
        </w:rPr>
        <w:t>..kraj citata.</w:t>
      </w:r>
    </w:p>
    <w:p w:rsidR="00B70F46" w:rsidRPr="007C0702" w:rsidRDefault="00B70F46" w:rsidP="00C46F74">
      <w:pPr>
        <w:autoSpaceDE w:val="0"/>
        <w:autoSpaceDN w:val="0"/>
        <w:adjustRightInd w:val="0"/>
        <w:spacing w:after="0" w:line="240" w:lineRule="auto"/>
        <w:jc w:val="both"/>
        <w:rPr>
          <w:rFonts w:ascii="Times New Roman" w:hAnsi="Times New Roman" w:cs="Times New Roman"/>
          <w:color w:val="000000"/>
          <w:sz w:val="32"/>
          <w:szCs w:val="32"/>
        </w:rPr>
      </w:pPr>
    </w:p>
    <w:p w:rsidR="00B70F46" w:rsidRPr="007C0702" w:rsidRDefault="00B70F46" w:rsidP="00C46F74">
      <w:pPr>
        <w:autoSpaceDE w:val="0"/>
        <w:autoSpaceDN w:val="0"/>
        <w:adjustRightInd w:val="0"/>
        <w:spacing w:after="0" w:line="240" w:lineRule="auto"/>
        <w:jc w:val="both"/>
        <w:rPr>
          <w:rFonts w:ascii="Times New Roman" w:hAnsi="Times New Roman" w:cs="Times New Roman"/>
          <w:color w:val="000000"/>
          <w:sz w:val="32"/>
          <w:szCs w:val="32"/>
        </w:rPr>
      </w:pPr>
      <w:r w:rsidRPr="007C0702">
        <w:rPr>
          <w:rFonts w:ascii="Times New Roman" w:hAnsi="Times New Roman" w:cs="Times New Roman"/>
          <w:color w:val="000000"/>
          <w:sz w:val="32"/>
          <w:szCs w:val="32"/>
        </w:rPr>
        <w:t xml:space="preserve">Koliko samo boli i patnje u jednom paragrafu, roman </w:t>
      </w:r>
      <w:r w:rsidR="00C46F74" w:rsidRPr="007C0702">
        <w:rPr>
          <w:rFonts w:ascii="Times New Roman" w:hAnsi="Times New Roman" w:cs="Times New Roman"/>
          <w:color w:val="000000"/>
          <w:sz w:val="32"/>
          <w:szCs w:val="32"/>
        </w:rPr>
        <w:t xml:space="preserve">je ovaj paragraf </w:t>
      </w:r>
      <w:r w:rsidRPr="007C0702">
        <w:rPr>
          <w:rFonts w:ascii="Times New Roman" w:hAnsi="Times New Roman" w:cs="Times New Roman"/>
          <w:color w:val="000000"/>
          <w:sz w:val="32"/>
          <w:szCs w:val="32"/>
        </w:rPr>
        <w:t xml:space="preserve">u </w:t>
      </w:r>
      <w:r w:rsidR="00C46F74" w:rsidRPr="007C0702">
        <w:rPr>
          <w:rFonts w:ascii="Times New Roman" w:hAnsi="Times New Roman" w:cs="Times New Roman"/>
          <w:color w:val="000000"/>
          <w:sz w:val="32"/>
          <w:szCs w:val="32"/>
        </w:rPr>
        <w:t xml:space="preserve">samo </w:t>
      </w:r>
      <w:r w:rsidRPr="007C0702">
        <w:rPr>
          <w:rFonts w:ascii="Times New Roman" w:hAnsi="Times New Roman" w:cs="Times New Roman"/>
          <w:color w:val="000000"/>
          <w:sz w:val="32"/>
          <w:szCs w:val="32"/>
        </w:rPr>
        <w:t xml:space="preserve">par </w:t>
      </w:r>
      <w:r w:rsidR="00C46F74" w:rsidRPr="007C0702">
        <w:rPr>
          <w:rFonts w:ascii="Times New Roman" w:hAnsi="Times New Roman" w:cs="Times New Roman"/>
          <w:color w:val="000000"/>
          <w:sz w:val="32"/>
          <w:szCs w:val="32"/>
        </w:rPr>
        <w:t xml:space="preserve">predstavljenih </w:t>
      </w:r>
      <w:r w:rsidRPr="007C0702">
        <w:rPr>
          <w:rFonts w:ascii="Times New Roman" w:hAnsi="Times New Roman" w:cs="Times New Roman"/>
          <w:color w:val="000000"/>
          <w:sz w:val="32"/>
          <w:szCs w:val="32"/>
        </w:rPr>
        <w:t xml:space="preserve">rečenica </w:t>
      </w:r>
      <w:r w:rsidR="00C46F74" w:rsidRPr="007C0702">
        <w:rPr>
          <w:rFonts w:ascii="Times New Roman" w:hAnsi="Times New Roman" w:cs="Times New Roman"/>
          <w:color w:val="000000"/>
          <w:sz w:val="32"/>
          <w:szCs w:val="32"/>
        </w:rPr>
        <w:t>koje tužno odjekuju</w:t>
      </w:r>
      <w:r w:rsidRPr="007C0702">
        <w:rPr>
          <w:rFonts w:ascii="Times New Roman" w:hAnsi="Times New Roman" w:cs="Times New Roman"/>
          <w:color w:val="000000"/>
          <w:sz w:val="32"/>
          <w:szCs w:val="32"/>
        </w:rPr>
        <w:t xml:space="preserve"> damarima moga duha. </w:t>
      </w:r>
    </w:p>
    <w:p w:rsidR="00B70F46" w:rsidRPr="007C0702" w:rsidRDefault="00B70F46" w:rsidP="00C46F74">
      <w:pPr>
        <w:autoSpaceDE w:val="0"/>
        <w:autoSpaceDN w:val="0"/>
        <w:adjustRightInd w:val="0"/>
        <w:spacing w:after="0" w:line="240" w:lineRule="auto"/>
        <w:jc w:val="both"/>
        <w:rPr>
          <w:rFonts w:ascii="Times New Roman" w:hAnsi="Times New Roman" w:cs="Times New Roman"/>
          <w:color w:val="000000"/>
          <w:sz w:val="32"/>
          <w:szCs w:val="32"/>
        </w:rPr>
      </w:pPr>
    </w:p>
    <w:p w:rsidR="00C46F74" w:rsidRPr="007C0702" w:rsidRDefault="00C46F74" w:rsidP="00C46F74">
      <w:pPr>
        <w:autoSpaceDE w:val="0"/>
        <w:autoSpaceDN w:val="0"/>
        <w:adjustRightInd w:val="0"/>
        <w:spacing w:after="0" w:line="240" w:lineRule="auto"/>
        <w:jc w:val="both"/>
        <w:rPr>
          <w:rFonts w:ascii="Times New Roman" w:hAnsi="Times New Roman" w:cs="Times New Roman"/>
          <w:color w:val="000000"/>
          <w:sz w:val="32"/>
          <w:szCs w:val="32"/>
        </w:rPr>
      </w:pPr>
      <w:r w:rsidRPr="007C0702">
        <w:rPr>
          <w:rFonts w:ascii="Times New Roman" w:hAnsi="Times New Roman" w:cs="Times New Roman"/>
          <w:color w:val="000000"/>
          <w:sz w:val="32"/>
          <w:szCs w:val="32"/>
        </w:rPr>
        <w:t xml:space="preserve">Ove i ovakve knjige su obrazovanju potrebne. Ove i ovakve knjige su ljudima potrebne. Ne da bi mrzili druge i drugačije, već da bi spriječile ponavljanje istorije, koje je toliko bolno širom svijeta. </w:t>
      </w:r>
    </w:p>
    <w:p w:rsidR="00C46F74" w:rsidRPr="007C0702" w:rsidRDefault="00C46F74" w:rsidP="00C46F74">
      <w:pPr>
        <w:autoSpaceDE w:val="0"/>
        <w:autoSpaceDN w:val="0"/>
        <w:adjustRightInd w:val="0"/>
        <w:spacing w:after="0" w:line="240" w:lineRule="auto"/>
        <w:jc w:val="both"/>
        <w:rPr>
          <w:rFonts w:ascii="Times New Roman" w:hAnsi="Times New Roman" w:cs="Times New Roman"/>
          <w:color w:val="000000"/>
          <w:sz w:val="32"/>
          <w:szCs w:val="32"/>
        </w:rPr>
      </w:pPr>
    </w:p>
    <w:p w:rsidR="00C46F74" w:rsidRPr="007C0702" w:rsidRDefault="00C46F74" w:rsidP="00C46F74">
      <w:pPr>
        <w:autoSpaceDE w:val="0"/>
        <w:autoSpaceDN w:val="0"/>
        <w:adjustRightInd w:val="0"/>
        <w:spacing w:after="0" w:line="240" w:lineRule="auto"/>
        <w:jc w:val="both"/>
        <w:rPr>
          <w:rFonts w:ascii="Times New Roman" w:hAnsi="Times New Roman" w:cs="Times New Roman"/>
          <w:color w:val="000000"/>
          <w:sz w:val="32"/>
          <w:szCs w:val="32"/>
        </w:rPr>
      </w:pPr>
      <w:r w:rsidRPr="007C0702">
        <w:rPr>
          <w:rFonts w:ascii="Times New Roman" w:hAnsi="Times New Roman" w:cs="Times New Roman"/>
          <w:color w:val="000000"/>
          <w:sz w:val="32"/>
          <w:szCs w:val="32"/>
        </w:rPr>
        <w:t>Moja preporuka je da ova knjiga bude prevedena na sve jezike svijeta. Radi dobrobiti čovječanstva kako se ovakve stvari nikada i nikome više ne</w:t>
      </w:r>
      <w:r w:rsidR="007C0702">
        <w:rPr>
          <w:rFonts w:ascii="Times New Roman" w:hAnsi="Times New Roman" w:cs="Times New Roman"/>
          <w:color w:val="000000"/>
          <w:sz w:val="32"/>
          <w:szCs w:val="32"/>
        </w:rPr>
        <w:t xml:space="preserve"> bi</w:t>
      </w:r>
      <w:bookmarkStart w:id="0" w:name="_GoBack"/>
      <w:bookmarkEnd w:id="0"/>
      <w:r w:rsidRPr="007C0702">
        <w:rPr>
          <w:rFonts w:ascii="Times New Roman" w:hAnsi="Times New Roman" w:cs="Times New Roman"/>
          <w:color w:val="000000"/>
          <w:sz w:val="32"/>
          <w:szCs w:val="32"/>
        </w:rPr>
        <w:t xml:space="preserve"> ponovile, ali i da se ne zaborave, upravo zbog djece širom svijeta koja nikada odrasti neće.</w:t>
      </w:r>
    </w:p>
    <w:p w:rsidR="00C46F74" w:rsidRPr="007C0702" w:rsidRDefault="00C46F74" w:rsidP="00C46F74">
      <w:pPr>
        <w:autoSpaceDE w:val="0"/>
        <w:autoSpaceDN w:val="0"/>
        <w:adjustRightInd w:val="0"/>
        <w:spacing w:after="0" w:line="240" w:lineRule="auto"/>
        <w:jc w:val="both"/>
        <w:rPr>
          <w:rFonts w:ascii="Times New Roman" w:hAnsi="Times New Roman" w:cs="Times New Roman"/>
          <w:color w:val="000000"/>
          <w:sz w:val="32"/>
          <w:szCs w:val="32"/>
        </w:rPr>
      </w:pPr>
    </w:p>
    <w:p w:rsidR="00C46F74" w:rsidRPr="007C0702" w:rsidRDefault="00C46F74" w:rsidP="00C46F74">
      <w:pPr>
        <w:autoSpaceDE w:val="0"/>
        <w:autoSpaceDN w:val="0"/>
        <w:adjustRightInd w:val="0"/>
        <w:spacing w:after="0" w:line="240" w:lineRule="auto"/>
        <w:jc w:val="both"/>
        <w:rPr>
          <w:rFonts w:ascii="Times New Roman" w:hAnsi="Times New Roman" w:cs="Times New Roman"/>
          <w:color w:val="000000"/>
          <w:sz w:val="32"/>
          <w:szCs w:val="32"/>
        </w:rPr>
      </w:pPr>
      <w:r w:rsidRPr="007C0702">
        <w:rPr>
          <w:rFonts w:ascii="Times New Roman" w:hAnsi="Times New Roman" w:cs="Times New Roman"/>
          <w:color w:val="000000"/>
          <w:sz w:val="32"/>
          <w:szCs w:val="32"/>
        </w:rPr>
        <w:t>Jer, sjećanje je vječnost.</w:t>
      </w:r>
    </w:p>
    <w:p w:rsidR="00C46F74" w:rsidRPr="007C0702" w:rsidRDefault="00C46F74" w:rsidP="00C46F74">
      <w:pPr>
        <w:autoSpaceDE w:val="0"/>
        <w:autoSpaceDN w:val="0"/>
        <w:adjustRightInd w:val="0"/>
        <w:spacing w:after="0" w:line="240" w:lineRule="auto"/>
        <w:jc w:val="both"/>
        <w:rPr>
          <w:rFonts w:ascii="Times New Roman" w:hAnsi="Times New Roman" w:cs="Times New Roman"/>
          <w:color w:val="000000"/>
          <w:sz w:val="32"/>
          <w:szCs w:val="32"/>
        </w:rPr>
      </w:pPr>
    </w:p>
    <w:p w:rsidR="00C46F74" w:rsidRPr="007C0702" w:rsidRDefault="00C46F74" w:rsidP="00C46F74">
      <w:pPr>
        <w:autoSpaceDE w:val="0"/>
        <w:autoSpaceDN w:val="0"/>
        <w:adjustRightInd w:val="0"/>
        <w:spacing w:after="0" w:line="240" w:lineRule="auto"/>
        <w:jc w:val="both"/>
        <w:rPr>
          <w:rFonts w:ascii="Times New Roman" w:hAnsi="Times New Roman" w:cs="Times New Roman"/>
          <w:color w:val="000000"/>
          <w:sz w:val="32"/>
          <w:szCs w:val="32"/>
        </w:rPr>
      </w:pPr>
      <w:r w:rsidRPr="007C0702">
        <w:rPr>
          <w:rFonts w:ascii="Times New Roman" w:hAnsi="Times New Roman" w:cs="Times New Roman"/>
          <w:color w:val="000000"/>
          <w:sz w:val="32"/>
          <w:szCs w:val="32"/>
        </w:rPr>
        <w:t>Hvala vam.</w:t>
      </w:r>
    </w:p>
    <w:p w:rsidR="00B70F46" w:rsidRPr="007C0702" w:rsidRDefault="00B70F46" w:rsidP="00B70F46">
      <w:pPr>
        <w:autoSpaceDE w:val="0"/>
        <w:autoSpaceDN w:val="0"/>
        <w:adjustRightInd w:val="0"/>
        <w:spacing w:after="0" w:line="240" w:lineRule="auto"/>
        <w:rPr>
          <w:rFonts w:ascii="Times New Roman" w:hAnsi="Times New Roman" w:cs="Times New Roman"/>
          <w:color w:val="000000"/>
          <w:sz w:val="28"/>
          <w:szCs w:val="28"/>
        </w:rPr>
      </w:pPr>
    </w:p>
    <w:p w:rsidR="000E1B88" w:rsidRPr="007C0702" w:rsidRDefault="000E1B88" w:rsidP="00B236B7">
      <w:pPr>
        <w:jc w:val="both"/>
        <w:rPr>
          <w:rFonts w:ascii="Times New Roman" w:hAnsi="Times New Roman" w:cs="Times New Roman"/>
          <w:color w:val="000000" w:themeColor="text1"/>
          <w:sz w:val="28"/>
          <w:szCs w:val="28"/>
          <w:lang w:val="bs-Latn-BA"/>
        </w:rPr>
      </w:pPr>
    </w:p>
    <w:sectPr w:rsidR="000E1B88" w:rsidRPr="007C0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F2"/>
    <w:rsid w:val="000E1B88"/>
    <w:rsid w:val="00472BF2"/>
    <w:rsid w:val="007C0702"/>
    <w:rsid w:val="00B236B7"/>
    <w:rsid w:val="00B70F46"/>
    <w:rsid w:val="00C46F74"/>
    <w:rsid w:val="00F0456F"/>
    <w:rsid w:val="00FE15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E15E2"/>
    <w:rPr>
      <w:i/>
      <w:iCs/>
    </w:rPr>
  </w:style>
  <w:style w:type="paragraph" w:customStyle="1" w:styleId="Default">
    <w:name w:val="Default"/>
    <w:rsid w:val="007C070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E15E2"/>
    <w:rPr>
      <w:i/>
      <w:iCs/>
    </w:rPr>
  </w:style>
  <w:style w:type="paragraph" w:customStyle="1" w:styleId="Default">
    <w:name w:val="Default"/>
    <w:rsid w:val="007C07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2018-02-02T08:26:00Z</dcterms:created>
  <dcterms:modified xsi:type="dcterms:W3CDTF">2018-02-17T14:02:00Z</dcterms:modified>
</cp:coreProperties>
</file>